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2553DF">
      <w:pPr>
        <w:rPr>
          <w:rFonts w:asciiTheme="majorHAnsi" w:hAnsiTheme="majorHAnsi"/>
          <w:b/>
          <w:sz w:val="26"/>
          <w:szCs w:val="26"/>
        </w:rPr>
      </w:pPr>
    </w:p>
    <w:p w:rsidR="00E36C27" w:rsidRPr="00352A2B" w:rsidRDefault="00E36C2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131AF9" w:rsidRDefault="00F81EFB" w:rsidP="00131AF9">
      <w:pPr>
        <w:ind w:left="567"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REQUERIMENTO Nº</w:t>
      </w:r>
      <w:r w:rsidR="008B4CD0" w:rsidRPr="00131AF9">
        <w:rPr>
          <w:b/>
          <w:sz w:val="24"/>
          <w:szCs w:val="24"/>
        </w:rPr>
        <w:t xml:space="preserve"> </w:t>
      </w:r>
      <w:r w:rsidR="000E71B4" w:rsidRPr="00131AF9">
        <w:rPr>
          <w:b/>
          <w:sz w:val="24"/>
          <w:szCs w:val="24"/>
        </w:rPr>
        <w:t xml:space="preserve"> </w:t>
      </w:r>
      <w:r w:rsidR="00B92019">
        <w:rPr>
          <w:b/>
          <w:sz w:val="24"/>
          <w:szCs w:val="24"/>
        </w:rPr>
        <w:t>246/2017</w:t>
      </w:r>
      <w:bookmarkStart w:id="0" w:name="_GoBack"/>
      <w:bookmarkEnd w:id="0"/>
    </w:p>
    <w:p w:rsidR="00352A2B" w:rsidRPr="00131AF9" w:rsidRDefault="00352A2B" w:rsidP="00131AF9">
      <w:pPr>
        <w:ind w:left="567" w:right="-852"/>
        <w:jc w:val="both"/>
        <w:rPr>
          <w:sz w:val="24"/>
          <w:szCs w:val="24"/>
        </w:rPr>
      </w:pPr>
    </w:p>
    <w:p w:rsidR="00352A2B" w:rsidRPr="00131AF9" w:rsidRDefault="00352A2B" w:rsidP="00131AF9">
      <w:pPr>
        <w:ind w:left="567"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</w:t>
      </w:r>
    </w:p>
    <w:p w:rsidR="00AA3885" w:rsidRPr="00131AF9" w:rsidRDefault="00352A2B" w:rsidP="00131AF9">
      <w:pPr>
        <w:ind w:right="-852" w:firstLine="1701"/>
        <w:jc w:val="both"/>
        <w:rPr>
          <w:color w:val="244061"/>
          <w:sz w:val="24"/>
          <w:szCs w:val="24"/>
        </w:rPr>
      </w:pPr>
      <w:r w:rsidRPr="00131AF9">
        <w:rPr>
          <w:b/>
          <w:sz w:val="24"/>
          <w:szCs w:val="24"/>
          <w:u w:val="single"/>
        </w:rPr>
        <w:t>ASSUNTO:</w:t>
      </w:r>
      <w:r w:rsidR="00AA3885" w:rsidRPr="00131AF9">
        <w:rPr>
          <w:i/>
          <w:color w:val="244061"/>
          <w:sz w:val="24"/>
          <w:szCs w:val="24"/>
        </w:rPr>
        <w:t xml:space="preserve"> </w:t>
      </w:r>
      <w:r w:rsidR="00572184" w:rsidRPr="00131AF9">
        <w:rPr>
          <w:i/>
          <w:color w:val="244061"/>
          <w:sz w:val="24"/>
          <w:szCs w:val="24"/>
        </w:rPr>
        <w:t xml:space="preserve"> </w:t>
      </w:r>
      <w:r w:rsidR="000E71B4" w:rsidRPr="00131AF9">
        <w:rPr>
          <w:color w:val="244061"/>
          <w:sz w:val="24"/>
          <w:szCs w:val="24"/>
        </w:rPr>
        <w:t>solicito à CPFL estudos e informações para colocação de iluminação pública na rua Pedro Quaglia no bairro Recreio Costa Verde em nosso município,</w:t>
      </w:r>
      <w:r w:rsidR="00131AF9">
        <w:rPr>
          <w:color w:val="244061"/>
          <w:sz w:val="24"/>
          <w:szCs w:val="24"/>
        </w:rPr>
        <w:t xml:space="preserve"> </w:t>
      </w:r>
      <w:proofErr w:type="gramStart"/>
      <w:r w:rsidR="000E71B4" w:rsidRPr="00131AF9">
        <w:rPr>
          <w:color w:val="244061"/>
          <w:sz w:val="24"/>
          <w:szCs w:val="24"/>
        </w:rPr>
        <w:t>conforme</w:t>
      </w:r>
      <w:proofErr w:type="gramEnd"/>
      <w:r w:rsidR="000E71B4" w:rsidRPr="00131AF9">
        <w:rPr>
          <w:color w:val="244061"/>
          <w:sz w:val="24"/>
          <w:szCs w:val="24"/>
        </w:rPr>
        <w:t xml:space="preserve"> especifica</w:t>
      </w:r>
      <w:r w:rsidR="008F4CAA" w:rsidRPr="00131AF9">
        <w:rPr>
          <w:color w:val="244061"/>
          <w:sz w:val="24"/>
          <w:szCs w:val="24"/>
        </w:rPr>
        <w:t>.</w:t>
      </w:r>
    </w:p>
    <w:p w:rsidR="00AA3885" w:rsidRPr="00131AF9" w:rsidRDefault="00572184" w:rsidP="00131AF9">
      <w:pPr>
        <w:ind w:right="-852" w:firstLine="1701"/>
        <w:jc w:val="both"/>
        <w:rPr>
          <w:sz w:val="24"/>
          <w:szCs w:val="24"/>
        </w:rPr>
      </w:pPr>
      <w:r w:rsidRPr="00131AF9">
        <w:rPr>
          <w:color w:val="244061"/>
          <w:sz w:val="24"/>
          <w:szCs w:val="24"/>
        </w:rPr>
        <w:t xml:space="preserve"> </w:t>
      </w:r>
    </w:p>
    <w:p w:rsidR="00352A2B" w:rsidRPr="00131AF9" w:rsidRDefault="00352A2B" w:rsidP="00131AF9">
      <w:pPr>
        <w:ind w:right="-852" w:firstLine="1701"/>
        <w:jc w:val="both"/>
        <w:rPr>
          <w:sz w:val="24"/>
          <w:szCs w:val="24"/>
        </w:rPr>
      </w:pPr>
    </w:p>
    <w:p w:rsidR="00352A2B" w:rsidRPr="00131AF9" w:rsidRDefault="00352A2B" w:rsidP="00131AF9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Senhor Presidente:</w:t>
      </w:r>
    </w:p>
    <w:p w:rsidR="00352A2B" w:rsidRPr="00131AF9" w:rsidRDefault="00352A2B" w:rsidP="00131AF9">
      <w:pPr>
        <w:ind w:right="-852" w:firstLine="1701"/>
        <w:jc w:val="both"/>
        <w:rPr>
          <w:sz w:val="24"/>
          <w:szCs w:val="24"/>
        </w:rPr>
      </w:pPr>
    </w:p>
    <w:p w:rsidR="008D6E55" w:rsidRPr="00131AF9" w:rsidRDefault="00FF2DE8" w:rsidP="00131AF9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</w:t>
      </w:r>
      <w:r w:rsidR="00AA3885" w:rsidRPr="00131AF9">
        <w:rPr>
          <w:sz w:val="24"/>
          <w:szCs w:val="24"/>
        </w:rPr>
        <w:t xml:space="preserve">: </w:t>
      </w:r>
      <w:r w:rsidR="00714710" w:rsidRPr="00131AF9">
        <w:rPr>
          <w:sz w:val="24"/>
          <w:szCs w:val="24"/>
        </w:rPr>
        <w:t>que</w:t>
      </w:r>
      <w:r w:rsidR="002553DF" w:rsidRPr="00131AF9">
        <w:rPr>
          <w:sz w:val="24"/>
          <w:szCs w:val="24"/>
        </w:rPr>
        <w:t xml:space="preserve"> recebemos na Câmara Municipal em 20 de abril deste ano, alunos</w:t>
      </w:r>
      <w:r w:rsidR="003B204D" w:rsidRPr="00131AF9">
        <w:rPr>
          <w:sz w:val="24"/>
          <w:szCs w:val="24"/>
        </w:rPr>
        <w:t xml:space="preserve"> da 8º serie da EMEB Sebastião de Camargo Pires, o</w:t>
      </w:r>
      <w:r w:rsidR="00131AF9" w:rsidRPr="00131AF9">
        <w:rPr>
          <w:sz w:val="24"/>
          <w:szCs w:val="24"/>
        </w:rPr>
        <w:t xml:space="preserve"> qual uma das suas reivindicações, são de</w:t>
      </w:r>
      <w:r w:rsidR="003B204D" w:rsidRPr="00131AF9">
        <w:rPr>
          <w:sz w:val="24"/>
          <w:szCs w:val="24"/>
        </w:rPr>
        <w:t xml:space="preserve"> moradores </w:t>
      </w:r>
      <w:r w:rsidR="00131AF9" w:rsidRPr="00131AF9">
        <w:rPr>
          <w:sz w:val="24"/>
          <w:szCs w:val="24"/>
        </w:rPr>
        <w:t>d</w:t>
      </w:r>
      <w:r w:rsidR="003B204D" w:rsidRPr="00131AF9">
        <w:rPr>
          <w:sz w:val="24"/>
          <w:szCs w:val="24"/>
        </w:rPr>
        <w:t xml:space="preserve">o bairro Recreio Costa Verde, mais especificamente na rua Pedro </w:t>
      </w:r>
      <w:proofErr w:type="spellStart"/>
      <w:r w:rsidR="003B204D" w:rsidRPr="00131AF9">
        <w:rPr>
          <w:sz w:val="24"/>
          <w:szCs w:val="24"/>
        </w:rPr>
        <w:t>Quaglio</w:t>
      </w:r>
      <w:proofErr w:type="spellEnd"/>
      <w:r w:rsidR="00131AF9" w:rsidRPr="00131AF9">
        <w:rPr>
          <w:sz w:val="24"/>
          <w:szCs w:val="24"/>
        </w:rPr>
        <w:t xml:space="preserve"> onde estão solicitando Iluminação Pública.</w:t>
      </w:r>
    </w:p>
    <w:p w:rsidR="00647B06" w:rsidRPr="00131AF9" w:rsidRDefault="00647B06" w:rsidP="00131AF9">
      <w:pPr>
        <w:ind w:right="-852" w:firstLine="1701"/>
        <w:jc w:val="both"/>
        <w:rPr>
          <w:sz w:val="24"/>
          <w:szCs w:val="24"/>
        </w:rPr>
      </w:pPr>
    </w:p>
    <w:p w:rsidR="00180D05" w:rsidRPr="00131AF9" w:rsidRDefault="00AA3885" w:rsidP="00131AF9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CONSIDERANDO:</w:t>
      </w:r>
      <w:r w:rsidR="00C406D5" w:rsidRPr="00131AF9">
        <w:rPr>
          <w:b/>
          <w:sz w:val="24"/>
          <w:szCs w:val="24"/>
        </w:rPr>
        <w:t xml:space="preserve"> </w:t>
      </w:r>
      <w:r w:rsidR="00C406D5" w:rsidRPr="00131AF9">
        <w:rPr>
          <w:sz w:val="24"/>
          <w:szCs w:val="24"/>
        </w:rPr>
        <w:t>que</w:t>
      </w:r>
      <w:r w:rsidR="009E0DC8" w:rsidRPr="00131AF9">
        <w:rPr>
          <w:sz w:val="24"/>
          <w:szCs w:val="24"/>
        </w:rPr>
        <w:t xml:space="preserve"> está rua fica localizada nas margens do rio Atibaia</w:t>
      </w:r>
      <w:r w:rsidR="002553DF" w:rsidRPr="00131AF9">
        <w:rPr>
          <w:sz w:val="24"/>
          <w:szCs w:val="24"/>
        </w:rPr>
        <w:t xml:space="preserve"> e segundos os </w:t>
      </w:r>
      <w:r w:rsidR="00131AF9" w:rsidRPr="00131AF9">
        <w:rPr>
          <w:sz w:val="24"/>
          <w:szCs w:val="24"/>
        </w:rPr>
        <w:t>moradores</w:t>
      </w:r>
      <w:r w:rsidR="002553DF" w:rsidRPr="00131AF9">
        <w:rPr>
          <w:sz w:val="24"/>
          <w:szCs w:val="24"/>
        </w:rPr>
        <w:t xml:space="preserve"> que lá transitam em horários noturnos a insegurança é total, correndo riscos de assaltos.</w:t>
      </w:r>
    </w:p>
    <w:p w:rsidR="005E170F" w:rsidRPr="00131AF9" w:rsidRDefault="005E170F" w:rsidP="00131AF9">
      <w:pPr>
        <w:ind w:right="-852"/>
        <w:jc w:val="both"/>
        <w:rPr>
          <w:sz w:val="24"/>
          <w:szCs w:val="24"/>
        </w:rPr>
      </w:pPr>
    </w:p>
    <w:p w:rsidR="00305842" w:rsidRPr="00131AF9" w:rsidRDefault="00305842" w:rsidP="00131AF9">
      <w:pPr>
        <w:ind w:right="-852" w:firstLine="1701"/>
        <w:jc w:val="both"/>
        <w:rPr>
          <w:sz w:val="24"/>
          <w:szCs w:val="24"/>
        </w:rPr>
      </w:pPr>
    </w:p>
    <w:p w:rsidR="009B0EC5" w:rsidRPr="00131AF9" w:rsidRDefault="000E15DA" w:rsidP="00131AF9">
      <w:pPr>
        <w:ind w:right="-852" w:firstLine="1701"/>
        <w:jc w:val="both"/>
        <w:rPr>
          <w:sz w:val="24"/>
          <w:szCs w:val="24"/>
        </w:rPr>
      </w:pPr>
      <w:r w:rsidRPr="00131AF9">
        <w:rPr>
          <w:b/>
          <w:sz w:val="24"/>
          <w:szCs w:val="24"/>
        </w:rPr>
        <w:t>REQUEIRO</w:t>
      </w:r>
      <w:r w:rsidRPr="00131AF9">
        <w:rPr>
          <w:sz w:val="24"/>
          <w:szCs w:val="24"/>
        </w:rPr>
        <w:t>:</w:t>
      </w:r>
      <w:r w:rsidR="00FE41A3" w:rsidRPr="00131AF9">
        <w:rPr>
          <w:sz w:val="24"/>
          <w:szCs w:val="24"/>
        </w:rPr>
        <w:t xml:space="preserve"> </w:t>
      </w:r>
      <w:r w:rsidR="00985408" w:rsidRPr="00131AF9">
        <w:rPr>
          <w:sz w:val="24"/>
          <w:szCs w:val="24"/>
        </w:rPr>
        <w:t>n</w:t>
      </w:r>
      <w:r w:rsidR="00FE41A3" w:rsidRPr="00131AF9">
        <w:rPr>
          <w:sz w:val="24"/>
          <w:szCs w:val="24"/>
        </w:rPr>
        <w:t>os termos regimentais</w:t>
      </w:r>
      <w:r w:rsidR="009B0EC5" w:rsidRPr="00131AF9">
        <w:rPr>
          <w:sz w:val="24"/>
          <w:szCs w:val="24"/>
        </w:rPr>
        <w:t xml:space="preserve">, após ouvido o </w:t>
      </w:r>
      <w:r w:rsidR="00985408" w:rsidRPr="00131AF9">
        <w:rPr>
          <w:sz w:val="24"/>
          <w:szCs w:val="24"/>
        </w:rPr>
        <w:t xml:space="preserve">nobre e </w:t>
      </w:r>
      <w:r w:rsidR="009B0EC5" w:rsidRPr="00131AF9">
        <w:rPr>
          <w:sz w:val="24"/>
          <w:szCs w:val="24"/>
        </w:rPr>
        <w:t xml:space="preserve">soberano Plenário, seja notificada a </w:t>
      </w:r>
      <w:r w:rsidR="00FE41A3" w:rsidRPr="00131AF9">
        <w:rPr>
          <w:sz w:val="24"/>
          <w:szCs w:val="24"/>
        </w:rPr>
        <w:t>CPFL</w:t>
      </w:r>
      <w:r w:rsidR="0071128B" w:rsidRPr="00131AF9">
        <w:rPr>
          <w:sz w:val="24"/>
          <w:szCs w:val="24"/>
        </w:rPr>
        <w:t xml:space="preserve"> </w:t>
      </w:r>
      <w:r w:rsidR="00985408" w:rsidRPr="00131AF9">
        <w:rPr>
          <w:sz w:val="24"/>
          <w:szCs w:val="24"/>
        </w:rPr>
        <w:t xml:space="preserve">se há </w:t>
      </w:r>
      <w:r w:rsidR="0071128B" w:rsidRPr="00131AF9">
        <w:rPr>
          <w:sz w:val="24"/>
          <w:szCs w:val="24"/>
        </w:rPr>
        <w:t>estudos</w:t>
      </w:r>
      <w:r w:rsidR="00985408" w:rsidRPr="00131AF9">
        <w:rPr>
          <w:sz w:val="24"/>
          <w:szCs w:val="24"/>
        </w:rPr>
        <w:t xml:space="preserve"> para a </w:t>
      </w:r>
      <w:r w:rsidR="0071128B" w:rsidRPr="00131AF9">
        <w:rPr>
          <w:sz w:val="24"/>
          <w:szCs w:val="24"/>
        </w:rPr>
        <w:t>instal</w:t>
      </w:r>
      <w:r w:rsidR="009E0DC8" w:rsidRPr="00131AF9">
        <w:rPr>
          <w:sz w:val="24"/>
          <w:szCs w:val="24"/>
        </w:rPr>
        <w:t xml:space="preserve">ação de iluminação pública na rua Pedro </w:t>
      </w:r>
      <w:proofErr w:type="spellStart"/>
      <w:r w:rsidR="009E0DC8" w:rsidRPr="00131AF9">
        <w:rPr>
          <w:sz w:val="24"/>
          <w:szCs w:val="24"/>
        </w:rPr>
        <w:t>Quaglio</w:t>
      </w:r>
      <w:proofErr w:type="spellEnd"/>
      <w:r w:rsidR="009E0DC8" w:rsidRPr="00131AF9">
        <w:rPr>
          <w:sz w:val="24"/>
          <w:szCs w:val="24"/>
        </w:rPr>
        <w:t>,</w:t>
      </w:r>
      <w:r w:rsidR="002553DF" w:rsidRPr="00131AF9">
        <w:rPr>
          <w:sz w:val="24"/>
          <w:szCs w:val="24"/>
        </w:rPr>
        <w:t xml:space="preserve"> em caráter </w:t>
      </w:r>
      <w:r w:rsidR="009E0DC8" w:rsidRPr="00131AF9">
        <w:rPr>
          <w:sz w:val="24"/>
          <w:szCs w:val="24"/>
        </w:rPr>
        <w:t>de urgência.</w:t>
      </w:r>
    </w:p>
    <w:p w:rsidR="00352A2B" w:rsidRPr="00131AF9" w:rsidRDefault="00352A2B" w:rsidP="00131AF9">
      <w:pPr>
        <w:ind w:right="-852"/>
        <w:jc w:val="both"/>
        <w:rPr>
          <w:sz w:val="24"/>
          <w:szCs w:val="24"/>
        </w:rPr>
      </w:pPr>
      <w:r w:rsidRPr="00131AF9">
        <w:rPr>
          <w:sz w:val="24"/>
          <w:szCs w:val="24"/>
        </w:rPr>
        <w:t xml:space="preserve">                                           </w:t>
      </w:r>
    </w:p>
    <w:p w:rsidR="00C406D5" w:rsidRPr="00131AF9" w:rsidRDefault="00C406D5" w:rsidP="00131AF9">
      <w:pPr>
        <w:ind w:right="-852"/>
        <w:jc w:val="both"/>
        <w:rPr>
          <w:sz w:val="24"/>
          <w:szCs w:val="24"/>
        </w:rPr>
      </w:pPr>
    </w:p>
    <w:p w:rsidR="00C406D5" w:rsidRPr="00131AF9" w:rsidRDefault="00C406D5" w:rsidP="00131AF9">
      <w:pPr>
        <w:ind w:right="-852"/>
        <w:jc w:val="both"/>
        <w:rPr>
          <w:sz w:val="24"/>
          <w:szCs w:val="24"/>
        </w:rPr>
      </w:pPr>
    </w:p>
    <w:p w:rsidR="00352A2B" w:rsidRPr="00131AF9" w:rsidRDefault="00352A2B" w:rsidP="00131AF9">
      <w:pPr>
        <w:ind w:left="567" w:right="-852"/>
        <w:jc w:val="both"/>
        <w:rPr>
          <w:sz w:val="24"/>
          <w:szCs w:val="24"/>
        </w:rPr>
      </w:pPr>
    </w:p>
    <w:p w:rsidR="00985408" w:rsidRPr="00131AF9" w:rsidRDefault="00352A2B" w:rsidP="00131AF9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SALA DAS SESSÕES,</w:t>
      </w:r>
      <w:r w:rsidR="00305842" w:rsidRPr="00131AF9">
        <w:rPr>
          <w:b/>
          <w:sz w:val="24"/>
          <w:szCs w:val="24"/>
        </w:rPr>
        <w:t xml:space="preserve"> </w:t>
      </w:r>
      <w:r w:rsidR="00131AF9">
        <w:rPr>
          <w:b/>
          <w:sz w:val="24"/>
          <w:szCs w:val="24"/>
        </w:rPr>
        <w:t>26</w:t>
      </w:r>
      <w:r w:rsidR="001254DA" w:rsidRPr="00131AF9">
        <w:rPr>
          <w:b/>
          <w:sz w:val="24"/>
          <w:szCs w:val="24"/>
        </w:rPr>
        <w:t xml:space="preserve"> de </w:t>
      </w:r>
      <w:r w:rsidR="00131AF9">
        <w:rPr>
          <w:b/>
          <w:sz w:val="24"/>
          <w:szCs w:val="24"/>
        </w:rPr>
        <w:t>abri</w:t>
      </w:r>
      <w:r w:rsidR="00993BD5" w:rsidRPr="00131AF9">
        <w:rPr>
          <w:b/>
          <w:sz w:val="24"/>
          <w:szCs w:val="24"/>
        </w:rPr>
        <w:t xml:space="preserve"> </w:t>
      </w:r>
      <w:r w:rsidR="00131AF9">
        <w:rPr>
          <w:b/>
          <w:sz w:val="24"/>
          <w:szCs w:val="24"/>
        </w:rPr>
        <w:t>de 2017</w:t>
      </w:r>
      <w:r w:rsidR="001254DA" w:rsidRPr="00131AF9">
        <w:rPr>
          <w:b/>
          <w:sz w:val="24"/>
          <w:szCs w:val="24"/>
        </w:rPr>
        <w:t>.</w:t>
      </w:r>
    </w:p>
    <w:p w:rsidR="00E36C27" w:rsidRPr="00131AF9" w:rsidRDefault="00E36C27" w:rsidP="00131AF9">
      <w:pPr>
        <w:ind w:right="-852"/>
        <w:jc w:val="center"/>
        <w:rPr>
          <w:sz w:val="24"/>
          <w:szCs w:val="24"/>
        </w:rPr>
      </w:pPr>
    </w:p>
    <w:p w:rsidR="00985408" w:rsidRPr="00131AF9" w:rsidRDefault="00985408" w:rsidP="00131AF9">
      <w:pPr>
        <w:ind w:right="-852"/>
        <w:jc w:val="center"/>
        <w:rPr>
          <w:sz w:val="24"/>
          <w:szCs w:val="24"/>
        </w:rPr>
      </w:pPr>
    </w:p>
    <w:p w:rsidR="00352A2B" w:rsidRPr="00131AF9" w:rsidRDefault="00352A2B" w:rsidP="00131AF9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CORNÉLIO BAPSTISTA ALVES</w:t>
      </w:r>
    </w:p>
    <w:p w:rsidR="00985408" w:rsidRPr="00131AF9" w:rsidRDefault="00131AF9" w:rsidP="00131AF9">
      <w:pPr>
        <w:ind w:right="-8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Cornélio da F</w:t>
      </w:r>
      <w:r w:rsidR="00985408" w:rsidRPr="00131AF9">
        <w:rPr>
          <w:b/>
          <w:sz w:val="24"/>
          <w:szCs w:val="24"/>
        </w:rPr>
        <w:t>armácia</w:t>
      </w:r>
    </w:p>
    <w:p w:rsidR="00352A2B" w:rsidRPr="00131AF9" w:rsidRDefault="00352A2B" w:rsidP="00131AF9">
      <w:pPr>
        <w:ind w:right="-852"/>
        <w:jc w:val="center"/>
        <w:rPr>
          <w:b/>
          <w:sz w:val="24"/>
          <w:szCs w:val="24"/>
        </w:rPr>
      </w:pPr>
      <w:r w:rsidRPr="00131AF9">
        <w:rPr>
          <w:b/>
          <w:sz w:val="24"/>
          <w:szCs w:val="24"/>
        </w:rPr>
        <w:t>Verea</w:t>
      </w:r>
      <w:r w:rsidR="009530D3" w:rsidRPr="00131AF9">
        <w:rPr>
          <w:b/>
          <w:sz w:val="24"/>
          <w:szCs w:val="24"/>
        </w:rPr>
        <w:t>dor – PSDB</w:t>
      </w:r>
    </w:p>
    <w:sectPr w:rsidR="00352A2B" w:rsidRPr="00131AF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6" w:rsidRDefault="00B67C26" w:rsidP="00F80E2C">
      <w:r>
        <w:separator/>
      </w:r>
    </w:p>
  </w:endnote>
  <w:endnote w:type="continuationSeparator" w:id="0">
    <w:p w:rsidR="00B67C26" w:rsidRDefault="00B67C26" w:rsidP="00F8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6" w:rsidRDefault="00B67C26" w:rsidP="00F80E2C">
      <w:r>
        <w:separator/>
      </w:r>
    </w:p>
  </w:footnote>
  <w:footnote w:type="continuationSeparator" w:id="0">
    <w:p w:rsidR="00B67C26" w:rsidRDefault="00B67C26" w:rsidP="00F8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7C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7C26"/>
  <w:p w:rsidR="001F7B3F" w:rsidRDefault="00B67C2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67C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20926"/>
    <w:rsid w:val="00062F66"/>
    <w:rsid w:val="000B12A2"/>
    <w:rsid w:val="000B1663"/>
    <w:rsid w:val="000C5203"/>
    <w:rsid w:val="000D009C"/>
    <w:rsid w:val="000E15DA"/>
    <w:rsid w:val="000E1778"/>
    <w:rsid w:val="000E40E7"/>
    <w:rsid w:val="000E71B4"/>
    <w:rsid w:val="001254DA"/>
    <w:rsid w:val="00131AF9"/>
    <w:rsid w:val="00165F68"/>
    <w:rsid w:val="00180D05"/>
    <w:rsid w:val="001C06B3"/>
    <w:rsid w:val="001C63CD"/>
    <w:rsid w:val="001E15F6"/>
    <w:rsid w:val="001E6B34"/>
    <w:rsid w:val="001F7B3F"/>
    <w:rsid w:val="002553DF"/>
    <w:rsid w:val="00291A17"/>
    <w:rsid w:val="0029252D"/>
    <w:rsid w:val="002C76E7"/>
    <w:rsid w:val="002E05DB"/>
    <w:rsid w:val="00305842"/>
    <w:rsid w:val="00352A2B"/>
    <w:rsid w:val="00376BB7"/>
    <w:rsid w:val="003B204D"/>
    <w:rsid w:val="003D0CC3"/>
    <w:rsid w:val="0044022A"/>
    <w:rsid w:val="004A279A"/>
    <w:rsid w:val="00532A41"/>
    <w:rsid w:val="00553E07"/>
    <w:rsid w:val="00572184"/>
    <w:rsid w:val="005E170F"/>
    <w:rsid w:val="005F2501"/>
    <w:rsid w:val="005F59DC"/>
    <w:rsid w:val="00636C6A"/>
    <w:rsid w:val="00647B06"/>
    <w:rsid w:val="006573EC"/>
    <w:rsid w:val="006E26D0"/>
    <w:rsid w:val="0071128B"/>
    <w:rsid w:val="00714710"/>
    <w:rsid w:val="00751B05"/>
    <w:rsid w:val="007623A2"/>
    <w:rsid w:val="00777475"/>
    <w:rsid w:val="007D49F7"/>
    <w:rsid w:val="007F78B0"/>
    <w:rsid w:val="008057EC"/>
    <w:rsid w:val="00807F2B"/>
    <w:rsid w:val="00862B2E"/>
    <w:rsid w:val="00863938"/>
    <w:rsid w:val="008A5F42"/>
    <w:rsid w:val="008B4CD0"/>
    <w:rsid w:val="008D011A"/>
    <w:rsid w:val="008D6E55"/>
    <w:rsid w:val="008E74AF"/>
    <w:rsid w:val="008F4CAA"/>
    <w:rsid w:val="00917069"/>
    <w:rsid w:val="009530D3"/>
    <w:rsid w:val="00985408"/>
    <w:rsid w:val="00993BD5"/>
    <w:rsid w:val="009A6D9B"/>
    <w:rsid w:val="009B0EC5"/>
    <w:rsid w:val="009B1F1B"/>
    <w:rsid w:val="009C6B50"/>
    <w:rsid w:val="009E0DC8"/>
    <w:rsid w:val="009F4BC9"/>
    <w:rsid w:val="00A91D0B"/>
    <w:rsid w:val="00AA3885"/>
    <w:rsid w:val="00B277DF"/>
    <w:rsid w:val="00B67C26"/>
    <w:rsid w:val="00B92019"/>
    <w:rsid w:val="00BC6A64"/>
    <w:rsid w:val="00C406D5"/>
    <w:rsid w:val="00C43431"/>
    <w:rsid w:val="00C557E1"/>
    <w:rsid w:val="00CC43F5"/>
    <w:rsid w:val="00D15AB4"/>
    <w:rsid w:val="00D46E0A"/>
    <w:rsid w:val="00D4794C"/>
    <w:rsid w:val="00D53FCC"/>
    <w:rsid w:val="00D622FF"/>
    <w:rsid w:val="00DE6E9F"/>
    <w:rsid w:val="00E36C27"/>
    <w:rsid w:val="00E9425F"/>
    <w:rsid w:val="00E944BC"/>
    <w:rsid w:val="00EA78FF"/>
    <w:rsid w:val="00EB0473"/>
    <w:rsid w:val="00EB2F28"/>
    <w:rsid w:val="00EC2E4D"/>
    <w:rsid w:val="00ED128F"/>
    <w:rsid w:val="00EF50F8"/>
    <w:rsid w:val="00F650AC"/>
    <w:rsid w:val="00F80E2C"/>
    <w:rsid w:val="00F81EFB"/>
    <w:rsid w:val="00F92C73"/>
    <w:rsid w:val="00FE41A3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E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E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Maria Moraes</cp:lastModifiedBy>
  <cp:revision>5</cp:revision>
  <cp:lastPrinted>2017-04-26T18:36:00Z</cp:lastPrinted>
  <dcterms:created xsi:type="dcterms:W3CDTF">2017-04-26T17:47:00Z</dcterms:created>
  <dcterms:modified xsi:type="dcterms:W3CDTF">2017-05-02T18:00:00Z</dcterms:modified>
</cp:coreProperties>
</file>