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9FA" w:rsidRPr="004F1360" w:rsidRDefault="008F5AA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F136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PALÁCIO 1º DE NOVEMBRO</w:t>
      </w:r>
    </w:p>
    <w:p w:rsidR="00C669FA" w:rsidRPr="004F1360" w:rsidRDefault="00C669F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69FA" w:rsidRPr="004F1360" w:rsidRDefault="008F5AAE">
      <w:pPr>
        <w:spacing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4F1360">
        <w:rPr>
          <w:rFonts w:ascii="Times New Roman" w:eastAsia="Times New Roman" w:hAnsi="Times New Roman" w:cs="Times New Roman"/>
          <w:sz w:val="24"/>
          <w:szCs w:val="24"/>
        </w:rPr>
        <w:t xml:space="preserve">EMENDA MODIFICATIVA </w:t>
      </w:r>
      <w:r w:rsidR="009023A1">
        <w:rPr>
          <w:rFonts w:ascii="Times New Roman" w:eastAsia="Times New Roman" w:hAnsi="Times New Roman" w:cs="Times New Roman"/>
          <w:sz w:val="24"/>
          <w:szCs w:val="24"/>
        </w:rPr>
        <w:t>Nº _____ AO PROJETO DE LEI Nº 67</w:t>
      </w:r>
      <w:r w:rsidRPr="004F1360">
        <w:rPr>
          <w:rFonts w:ascii="Times New Roman" w:eastAsia="Times New Roman" w:hAnsi="Times New Roman" w:cs="Times New Roman"/>
          <w:sz w:val="24"/>
          <w:szCs w:val="24"/>
        </w:rPr>
        <w:t xml:space="preserve">/2017, que </w:t>
      </w:r>
      <w:r w:rsidR="009023A1" w:rsidRPr="009023A1">
        <w:rPr>
          <w:rFonts w:ascii="Times New Roman" w:hAnsi="Times New Roman"/>
          <w:b/>
          <w:sz w:val="24"/>
          <w:szCs w:val="24"/>
        </w:rPr>
        <w:t>“Dispõe sobre a isenção de pagamento de IPTU para portadores de neoplasia maligna (CÂNCER) ou Síndrome da Imunodeficiência Adquirida (AIDS) ”.</w:t>
      </w:r>
    </w:p>
    <w:p w:rsidR="00C669FA" w:rsidRPr="004F1360" w:rsidRDefault="008F5AA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13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669FA" w:rsidRPr="004F1360" w:rsidRDefault="00C669F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69FA" w:rsidRPr="004F1360" w:rsidRDefault="008F5AA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F1360">
        <w:rPr>
          <w:rFonts w:ascii="Times New Roman" w:eastAsia="Times New Roman" w:hAnsi="Times New Roman" w:cs="Times New Roman"/>
          <w:sz w:val="24"/>
          <w:szCs w:val="24"/>
        </w:rPr>
        <w:t>A CÂMARA MUNICIPAL DE ITATIBA APROVA:</w:t>
      </w:r>
    </w:p>
    <w:p w:rsidR="00C669FA" w:rsidRPr="004F1360" w:rsidRDefault="00C669F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69FA" w:rsidRPr="004F1360" w:rsidRDefault="009023A1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 artigo 1</w:t>
      </w:r>
      <w:r w:rsidR="008F5AAE" w:rsidRPr="004F1360">
        <w:rPr>
          <w:rFonts w:ascii="Times New Roman" w:eastAsia="Times New Roman" w:hAnsi="Times New Roman" w:cs="Times New Roman"/>
          <w:sz w:val="24"/>
          <w:szCs w:val="24"/>
        </w:rPr>
        <w:t xml:space="preserve">º </w:t>
      </w:r>
      <w:r w:rsidR="00A02935">
        <w:rPr>
          <w:rFonts w:ascii="Times New Roman" w:eastAsia="Times New Roman" w:hAnsi="Times New Roman" w:cs="Times New Roman"/>
          <w:sz w:val="24"/>
          <w:szCs w:val="24"/>
        </w:rPr>
        <w:t xml:space="preserve">do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Projeto de Lei n° 67</w:t>
      </w:r>
      <w:r w:rsidR="00A02935">
        <w:rPr>
          <w:rFonts w:ascii="Times New Roman" w:eastAsia="Times New Roman" w:hAnsi="Times New Roman" w:cs="Times New Roman"/>
          <w:b/>
          <w:sz w:val="24"/>
          <w:szCs w:val="24"/>
        </w:rPr>
        <w:t xml:space="preserve">/2017 </w:t>
      </w:r>
      <w:r w:rsidR="008F5AAE" w:rsidRPr="004F1360">
        <w:rPr>
          <w:rFonts w:ascii="Times New Roman" w:eastAsia="Times New Roman" w:hAnsi="Times New Roman" w:cs="Times New Roman"/>
          <w:sz w:val="24"/>
          <w:szCs w:val="24"/>
        </w:rPr>
        <w:t>passa a contar com a seguinte redação, conforme segue:</w:t>
      </w:r>
    </w:p>
    <w:p w:rsidR="00C669FA" w:rsidRPr="004F1360" w:rsidRDefault="00C669F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5AAE" w:rsidRPr="00325445" w:rsidRDefault="008F5AAE" w:rsidP="009023A1">
      <w:pPr>
        <w:spacing w:before="280" w:after="28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1360">
        <w:rPr>
          <w:rFonts w:ascii="Times New Roman" w:eastAsia="Times New Roman" w:hAnsi="Times New Roman" w:cs="Times New Roman"/>
          <w:sz w:val="24"/>
          <w:szCs w:val="24"/>
        </w:rPr>
        <w:tab/>
      </w:r>
      <w:r w:rsidR="009023A1">
        <w:rPr>
          <w:rFonts w:ascii="Times New Roman" w:hAnsi="Times New Roman" w:cs="Times New Roman"/>
          <w:b/>
          <w:color w:val="00000A"/>
          <w:sz w:val="24"/>
          <w:szCs w:val="24"/>
          <w:highlight w:val="white"/>
        </w:rPr>
        <w:t>Art. 1</w:t>
      </w:r>
      <w:r w:rsidRPr="004F1360">
        <w:rPr>
          <w:rFonts w:ascii="Times New Roman" w:hAnsi="Times New Roman" w:cs="Times New Roman"/>
          <w:b/>
          <w:color w:val="00000A"/>
          <w:sz w:val="24"/>
          <w:szCs w:val="24"/>
          <w:highlight w:val="white"/>
        </w:rPr>
        <w:t>º</w:t>
      </w:r>
      <w:r w:rsidR="009023A1" w:rsidRPr="009C5F83">
        <w:rPr>
          <w:rFonts w:ascii="Times New Roman" w:hAnsi="Times New Roman"/>
          <w:sz w:val="24"/>
          <w:szCs w:val="24"/>
        </w:rPr>
        <w:t xml:space="preserve">- Fica isento do pagamento do Imposto Predial e Territorial Urbano (IPTU) o portador de neoplasia maligna (CÂNCER) ou </w:t>
      </w:r>
      <w:r w:rsidR="009023A1">
        <w:rPr>
          <w:rFonts w:ascii="Times New Roman" w:hAnsi="Times New Roman"/>
          <w:sz w:val="24"/>
          <w:szCs w:val="24"/>
        </w:rPr>
        <w:t>S</w:t>
      </w:r>
      <w:r w:rsidR="009023A1" w:rsidRPr="009C5F83">
        <w:rPr>
          <w:rFonts w:ascii="Times New Roman" w:hAnsi="Times New Roman"/>
          <w:sz w:val="24"/>
          <w:szCs w:val="24"/>
        </w:rPr>
        <w:t xml:space="preserve">índrome da </w:t>
      </w:r>
      <w:r w:rsidR="009023A1">
        <w:rPr>
          <w:rFonts w:ascii="Times New Roman" w:hAnsi="Times New Roman"/>
          <w:sz w:val="24"/>
          <w:szCs w:val="24"/>
        </w:rPr>
        <w:t>I</w:t>
      </w:r>
      <w:r w:rsidR="009023A1" w:rsidRPr="009C5F83">
        <w:rPr>
          <w:rFonts w:ascii="Times New Roman" w:hAnsi="Times New Roman"/>
          <w:sz w:val="24"/>
          <w:szCs w:val="24"/>
        </w:rPr>
        <w:t xml:space="preserve">munodeficiência </w:t>
      </w:r>
      <w:r w:rsidR="009023A1">
        <w:rPr>
          <w:rFonts w:ascii="Times New Roman" w:hAnsi="Times New Roman"/>
          <w:sz w:val="24"/>
          <w:szCs w:val="24"/>
        </w:rPr>
        <w:t>A</w:t>
      </w:r>
      <w:r w:rsidR="009023A1" w:rsidRPr="009C5F83">
        <w:rPr>
          <w:rFonts w:ascii="Times New Roman" w:hAnsi="Times New Roman"/>
          <w:sz w:val="24"/>
          <w:szCs w:val="24"/>
        </w:rPr>
        <w:t>dquirida (AIDS), proprietário de um único imóvel residencial, utilizado exclusivamente como sua residência</w:t>
      </w:r>
      <w:r w:rsidR="009023A1">
        <w:rPr>
          <w:rFonts w:ascii="Times New Roman" w:hAnsi="Times New Roman"/>
          <w:sz w:val="24"/>
          <w:szCs w:val="24"/>
        </w:rPr>
        <w:t xml:space="preserve"> ou de uso exclusivo à residência de seu respectivo usufrutuário</w:t>
      </w:r>
      <w:r w:rsidR="006977F5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p w:rsidR="00C669FA" w:rsidRPr="004F1360" w:rsidRDefault="008F5AA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136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669FA" w:rsidRPr="004F1360" w:rsidRDefault="008F5AA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jdgxs" w:colFirst="0" w:colLast="0"/>
      <w:bookmarkEnd w:id="1"/>
      <w:r w:rsidRPr="004F1360">
        <w:rPr>
          <w:rFonts w:ascii="Times New Roman" w:eastAsia="Times New Roman" w:hAnsi="Times New Roman" w:cs="Times New Roman"/>
          <w:b/>
          <w:sz w:val="24"/>
          <w:szCs w:val="24"/>
        </w:rPr>
        <w:t>P</w:t>
      </w:r>
      <w:r w:rsidR="006977F5">
        <w:rPr>
          <w:rFonts w:ascii="Times New Roman" w:eastAsia="Times New Roman" w:hAnsi="Times New Roman" w:cs="Times New Roman"/>
          <w:b/>
          <w:sz w:val="24"/>
          <w:szCs w:val="24"/>
        </w:rPr>
        <w:t xml:space="preserve">alácio 1º de </w:t>
      </w:r>
      <w:proofErr w:type="gramStart"/>
      <w:r w:rsidR="006977F5">
        <w:rPr>
          <w:rFonts w:ascii="Times New Roman" w:eastAsia="Times New Roman" w:hAnsi="Times New Roman" w:cs="Times New Roman"/>
          <w:b/>
          <w:sz w:val="24"/>
          <w:szCs w:val="24"/>
        </w:rPr>
        <w:t>N</w:t>
      </w:r>
      <w:r w:rsidRPr="004F1360">
        <w:rPr>
          <w:rFonts w:ascii="Times New Roman" w:eastAsia="Times New Roman" w:hAnsi="Times New Roman" w:cs="Times New Roman"/>
          <w:b/>
          <w:sz w:val="24"/>
          <w:szCs w:val="24"/>
        </w:rPr>
        <w:t>ovembro</w:t>
      </w:r>
      <w:proofErr w:type="gramEnd"/>
      <w:r w:rsidRPr="004F136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023A1">
        <w:rPr>
          <w:rFonts w:ascii="Times New Roman" w:eastAsia="Times New Roman" w:hAnsi="Times New Roman" w:cs="Times New Roman"/>
          <w:sz w:val="24"/>
          <w:szCs w:val="24"/>
        </w:rPr>
        <w:t xml:space="preserve">14 </w:t>
      </w:r>
      <w:r w:rsidR="004F1360" w:rsidRPr="004F1360">
        <w:rPr>
          <w:rFonts w:ascii="Times New Roman" w:eastAsia="Times New Roman" w:hAnsi="Times New Roman" w:cs="Times New Roman"/>
          <w:sz w:val="24"/>
          <w:szCs w:val="24"/>
        </w:rPr>
        <w:t xml:space="preserve">de novembro </w:t>
      </w:r>
      <w:r w:rsidR="004F1360"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r w:rsidRPr="004F1360">
        <w:rPr>
          <w:rFonts w:ascii="Times New Roman" w:eastAsia="Times New Roman" w:hAnsi="Times New Roman" w:cs="Times New Roman"/>
          <w:sz w:val="24"/>
          <w:szCs w:val="24"/>
        </w:rPr>
        <w:t>2017.</w:t>
      </w:r>
    </w:p>
    <w:p w:rsidR="00C669FA" w:rsidRPr="004F1360" w:rsidRDefault="00C669F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69FA" w:rsidRPr="004F1360" w:rsidRDefault="008F5AA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F1360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THOMÁS </w:t>
      </w:r>
      <w:r w:rsidR="004F1360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ANTONIO </w:t>
      </w:r>
      <w:r w:rsidRPr="004F1360">
        <w:rPr>
          <w:rFonts w:ascii="Times New Roman" w:eastAsia="Times New Roman" w:hAnsi="Times New Roman" w:cs="Times New Roman"/>
          <w:b/>
          <w:smallCaps/>
          <w:sz w:val="24"/>
          <w:szCs w:val="24"/>
        </w:rPr>
        <w:t>CAPELETTO DE OLIVEIRA</w:t>
      </w:r>
    </w:p>
    <w:p w:rsidR="00C669FA" w:rsidRDefault="008F5AAE" w:rsidP="008F5AAE">
      <w:pPr>
        <w:spacing w:line="240" w:lineRule="auto"/>
        <w:jc w:val="center"/>
      </w:pPr>
      <w:r w:rsidRPr="004F1360">
        <w:rPr>
          <w:rFonts w:ascii="Times New Roman" w:eastAsia="Times New Roman" w:hAnsi="Times New Roman" w:cs="Times New Roman"/>
          <w:b/>
          <w:sz w:val="24"/>
          <w:szCs w:val="24"/>
        </w:rPr>
        <w:t>Vereador – PSDB</w:t>
      </w:r>
    </w:p>
    <w:sectPr w:rsidR="00C669FA" w:rsidSect="004F1360">
      <w:pgSz w:w="11909" w:h="16834"/>
      <w:pgMar w:top="3402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9FA"/>
    <w:rsid w:val="004F1360"/>
    <w:rsid w:val="006977F5"/>
    <w:rsid w:val="0083056E"/>
    <w:rsid w:val="008F5AAE"/>
    <w:rsid w:val="009023A1"/>
    <w:rsid w:val="00A02935"/>
    <w:rsid w:val="00C66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50339C-EBF9-4625-A443-6F94F66BD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Jackeline Roberta Boava Monte</dc:creator>
  <cp:lastModifiedBy>Jackeline Roberta B. Monte</cp:lastModifiedBy>
  <cp:revision>2</cp:revision>
  <dcterms:created xsi:type="dcterms:W3CDTF">2017-11-13T13:55:00Z</dcterms:created>
  <dcterms:modified xsi:type="dcterms:W3CDTF">2017-11-13T13:55:00Z</dcterms:modified>
</cp:coreProperties>
</file>