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B0FD7">
        <w:rPr>
          <w:rFonts w:ascii="Times New Roman" w:hAnsi="Times New Roman" w:cs="Times New Roman"/>
          <w:b/>
          <w:sz w:val="24"/>
          <w:szCs w:val="24"/>
        </w:rPr>
        <w:t xml:space="preserve"> 1147/2018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DD79B2">
        <w:rPr>
          <w:rFonts w:ascii="Times New Roman" w:hAnsi="Times New Roman" w:cs="Times New Roman"/>
          <w:b/>
          <w:sz w:val="24"/>
          <w:szCs w:val="24"/>
        </w:rPr>
        <w:t>, verificando junto ao setor de responsável a possibili</w:t>
      </w:r>
      <w:r w:rsidR="00C4534A">
        <w:rPr>
          <w:rFonts w:ascii="Times New Roman" w:hAnsi="Times New Roman" w:cs="Times New Roman"/>
          <w:b/>
          <w:sz w:val="24"/>
          <w:szCs w:val="24"/>
        </w:rPr>
        <w:t>dade de estacionamento apenas de um lado da Rua Jandira Alves Barbosa de Souza, no Bairro Parque da Colina II</w:t>
      </w:r>
      <w:r w:rsidR="00A47465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DD79B2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DD79B2" w:rsidRPr="00DD79B2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C4534A">
        <w:rPr>
          <w:rFonts w:ascii="Times New Roman" w:hAnsi="Times New Roman" w:cs="Times New Roman"/>
          <w:sz w:val="24"/>
          <w:szCs w:val="24"/>
        </w:rPr>
        <w:t>estacionamento apenas de um lado da Rua Jandira Alves Barbosa de Souza, no Bairro Parque da Colina II</w:t>
      </w:r>
      <w:r w:rsidR="00A47465" w:rsidRPr="00DD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 rua ser muito estreita, dificulta o trânsito, principalmente em horário de pico, causando assim alguns acidentes</w:t>
      </w:r>
      <w:r w:rsidR="00C4534A">
        <w:rPr>
          <w:rFonts w:ascii="Times New Roman" w:hAnsi="Times New Roman" w:cs="Times New Roman"/>
          <w:sz w:val="24"/>
          <w:szCs w:val="24"/>
        </w:rPr>
        <w:t>, (conforme imagem anexa)</w:t>
      </w:r>
      <w:r w:rsidR="00A4746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34A">
        <w:rPr>
          <w:rFonts w:ascii="Times New Roman" w:hAnsi="Times New Roman" w:cs="Times New Roman"/>
          <w:sz w:val="24"/>
          <w:szCs w:val="24"/>
        </w:rPr>
        <w:t>13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C4534A">
        <w:rPr>
          <w:rFonts w:ascii="Times New Roman" w:hAnsi="Times New Roman" w:cs="Times New Roman"/>
          <w:sz w:val="24"/>
          <w:szCs w:val="24"/>
        </w:rPr>
        <w:t>agosto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CE" w:rsidRDefault="006D76CE" w:rsidP="00595AC7">
      <w:pPr>
        <w:spacing w:after="0" w:line="240" w:lineRule="auto"/>
      </w:pPr>
      <w:r>
        <w:separator/>
      </w:r>
    </w:p>
  </w:endnote>
  <w:endnote w:type="continuationSeparator" w:id="0">
    <w:p w:rsidR="006D76CE" w:rsidRDefault="006D76C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CE" w:rsidRDefault="006D76CE" w:rsidP="00595AC7">
      <w:pPr>
        <w:spacing w:after="0" w:line="240" w:lineRule="auto"/>
      </w:pPr>
      <w:r>
        <w:separator/>
      </w:r>
    </w:p>
  </w:footnote>
  <w:footnote w:type="continuationSeparator" w:id="0">
    <w:p w:rsidR="006D76CE" w:rsidRDefault="006D76C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6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6CE"/>
  <w:p w:rsidR="00A63F5B" w:rsidRDefault="006D76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6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B0FD7"/>
    <w:rsid w:val="00227692"/>
    <w:rsid w:val="0023682A"/>
    <w:rsid w:val="00285BA7"/>
    <w:rsid w:val="003B60F4"/>
    <w:rsid w:val="00464306"/>
    <w:rsid w:val="00595AC7"/>
    <w:rsid w:val="005F35A5"/>
    <w:rsid w:val="00674249"/>
    <w:rsid w:val="006D76CE"/>
    <w:rsid w:val="007747CD"/>
    <w:rsid w:val="009051E1"/>
    <w:rsid w:val="00A4533D"/>
    <w:rsid w:val="00A47465"/>
    <w:rsid w:val="00A63F5B"/>
    <w:rsid w:val="00B443A3"/>
    <w:rsid w:val="00BF700D"/>
    <w:rsid w:val="00C37E78"/>
    <w:rsid w:val="00C4534A"/>
    <w:rsid w:val="00C95FBA"/>
    <w:rsid w:val="00D51567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3C6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2018-08-13T16:50:00Z</dcterms:created>
  <dcterms:modified xsi:type="dcterms:W3CDTF">2018-08-14T18:44:00Z</dcterms:modified>
</cp:coreProperties>
</file>