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3C39EB" w:rsidRPr="003F60DA" w:rsidRDefault="003C39EB" w:rsidP="003C3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9EB" w:rsidRDefault="00B81AE4" w:rsidP="003C39EB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3C39EB" w:rsidRPr="003F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EB" w:rsidRPr="003F60DA">
        <w:rPr>
          <w:rFonts w:ascii="Times New Roman" w:hAnsi="Times New Roman" w:cs="Times New Roman"/>
        </w:rPr>
        <w:t xml:space="preserve">Institui o </w:t>
      </w:r>
      <w:r w:rsidR="003C39EB">
        <w:rPr>
          <w:rFonts w:ascii="Times New Roman" w:hAnsi="Times New Roman" w:cs="Times New Roman"/>
        </w:rPr>
        <w:t xml:space="preserve">Projeto </w:t>
      </w:r>
      <w:r w:rsidR="003C39EB" w:rsidRPr="003F60DA">
        <w:rPr>
          <w:rFonts w:ascii="Times New Roman" w:hAnsi="Times New Roman" w:cs="Times New Roman"/>
        </w:rPr>
        <w:t>“PARE DE FALAR, COMECE A PLANTAR” que dispõe sobre medidas para a promoção, preservação do meio ambiente e educação ambiental por meio do plantio de uma muda de árvore, ornamental ou frutífera, pelos Grêmios Estudantis das Escolas da Rede Pública de Ensino do Município de Itatiba.</w:t>
      </w:r>
    </w:p>
    <w:p w:rsidR="004C504F" w:rsidRDefault="004C504F" w:rsidP="003C39EB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4F" w:rsidRDefault="004C504F" w:rsidP="003C39EB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4F" w:rsidRDefault="004C504F" w:rsidP="003A327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A327C">
        <w:rPr>
          <w:rFonts w:ascii="Times New Roman" w:hAnsi="Times New Roman" w:cs="Times New Roman"/>
          <w:b/>
          <w:sz w:val="24"/>
          <w:szCs w:val="24"/>
        </w:rPr>
        <w:t>enhores Vereadores</w:t>
      </w:r>
    </w:p>
    <w:p w:rsidR="004C504F" w:rsidRPr="003F60DA" w:rsidRDefault="004C504F" w:rsidP="003C39EB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F5C" w:rsidRDefault="004C504F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F3F5C">
        <w:rPr>
          <w:rFonts w:ascii="Times New Roman" w:hAnsi="Times New Roman" w:cs="Times New Roman"/>
          <w:sz w:val="24"/>
          <w:szCs w:val="24"/>
        </w:rPr>
        <w:t>rata-se de uma</w:t>
      </w:r>
      <w:r>
        <w:rPr>
          <w:rFonts w:ascii="Times New Roman" w:hAnsi="Times New Roman" w:cs="Times New Roman"/>
          <w:sz w:val="24"/>
          <w:szCs w:val="24"/>
        </w:rPr>
        <w:t xml:space="preserve"> medida pa</w:t>
      </w:r>
      <w:r w:rsidR="002F3F5C">
        <w:rPr>
          <w:rFonts w:ascii="Times New Roman" w:hAnsi="Times New Roman" w:cs="Times New Roman"/>
          <w:sz w:val="24"/>
          <w:szCs w:val="24"/>
        </w:rPr>
        <w:t>ra criar mecanismos de fomento à</w:t>
      </w:r>
      <w:r>
        <w:rPr>
          <w:rFonts w:ascii="Times New Roman" w:hAnsi="Times New Roman" w:cs="Times New Roman"/>
          <w:sz w:val="24"/>
          <w:szCs w:val="24"/>
        </w:rPr>
        <w:t xml:space="preserve"> educação e preservação ambiental no Município, de integrar os Grêmios Estudantis para que os alunos contribuam para o desenvolvimento sustentável dentro da cidade. É</w:t>
      </w:r>
      <w:r w:rsidR="002F3F5C">
        <w:rPr>
          <w:rFonts w:ascii="Times New Roman" w:hAnsi="Times New Roman" w:cs="Times New Roman"/>
          <w:sz w:val="24"/>
          <w:szCs w:val="24"/>
        </w:rPr>
        <w:t xml:space="preserve"> uma medida simples que busca chamar a atenção para problemas relacionados ao meio ambiente, um despertar da consciência ecológica. Preocupado com a conservação ambiental, o projeto visa contemplar o plantio de árvores pelos Grêmios</w:t>
      </w:r>
      <w:r w:rsidR="003A327C">
        <w:rPr>
          <w:rFonts w:ascii="Times New Roman" w:hAnsi="Times New Roman" w:cs="Times New Roman"/>
          <w:sz w:val="24"/>
          <w:szCs w:val="24"/>
        </w:rPr>
        <w:t xml:space="preserve"> Estudantis</w:t>
      </w:r>
      <w:r w:rsidR="002F3F5C">
        <w:rPr>
          <w:rFonts w:ascii="Times New Roman" w:hAnsi="Times New Roman" w:cs="Times New Roman"/>
          <w:sz w:val="24"/>
          <w:szCs w:val="24"/>
        </w:rPr>
        <w:t xml:space="preserve"> das Escolas da Rede Pública de Ensino do Município de Itatiba.</w:t>
      </w:r>
    </w:p>
    <w:p w:rsidR="003A327C" w:rsidRDefault="003A327C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</w:t>
      </w:r>
      <w:r w:rsidR="002F3F5C">
        <w:rPr>
          <w:rFonts w:ascii="Times New Roman" w:hAnsi="Times New Roman" w:cs="Times New Roman"/>
          <w:sz w:val="24"/>
          <w:szCs w:val="24"/>
        </w:rPr>
        <w:t xml:space="preserve"> a rede pública de </w:t>
      </w:r>
      <w:r>
        <w:rPr>
          <w:rFonts w:ascii="Times New Roman" w:hAnsi="Times New Roman" w:cs="Times New Roman"/>
          <w:sz w:val="24"/>
          <w:szCs w:val="24"/>
        </w:rPr>
        <w:t>ensino conta com vinte e cinco Grêmios Estudantis, que são responsáveis pelo desenvolvimento de atividades culturais, esportivas, sociais e de cidadania. Por meio dos grêmios, os jovens podem exercer a participação democrática na sociedade, além de desenvolver o espírito de liderança e responsabilidade.</w:t>
      </w:r>
    </w:p>
    <w:p w:rsidR="003A327C" w:rsidRDefault="003A327C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proposta é um </w:t>
      </w:r>
      <w:r w:rsidRPr="003A327C">
        <w:rPr>
          <w:rFonts w:ascii="Times New Roman" w:hAnsi="Times New Roman" w:cs="Times New Roman"/>
        </w:rPr>
        <w:t>ponto</w:t>
      </w:r>
      <w:r>
        <w:rPr>
          <w:rFonts w:ascii="Times New Roman" w:hAnsi="Times New Roman" w:cs="Times New Roman"/>
          <w:sz w:val="24"/>
          <w:szCs w:val="24"/>
        </w:rPr>
        <w:t xml:space="preserve"> de partida para garantir melhor qualidade de vida aos cidadãos, já que cada árvore com idade média de 30 anos possui capacidade de reter seios quilos de gás carbônico por ano, o que ajuda a equilibrar o ambiente e ameniza problemas respiratórios.</w:t>
      </w:r>
    </w:p>
    <w:p w:rsidR="003C39EB" w:rsidRPr="00C7393C" w:rsidRDefault="003C39EB" w:rsidP="003C39E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</w:r>
    </w:p>
    <w:p w:rsidR="003C39EB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</w:t>
      </w:r>
      <w:r w:rsidR="003A327C">
        <w:rPr>
          <w:rFonts w:ascii="Times New Roman" w:hAnsi="Times New Roman" w:cs="Times New Roman"/>
          <w:sz w:val="24"/>
          <w:szCs w:val="24"/>
        </w:rPr>
        <w:t xml:space="preserve">o 1º de </w:t>
      </w:r>
      <w:proofErr w:type="gramStart"/>
      <w:r w:rsidR="003A327C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3A327C">
        <w:rPr>
          <w:rFonts w:ascii="Times New Roman" w:hAnsi="Times New Roman" w:cs="Times New Roman"/>
          <w:sz w:val="24"/>
          <w:szCs w:val="24"/>
        </w:rPr>
        <w:t>, 04 de fevereiro de 2019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EB" w:rsidRPr="002A4F40" w:rsidRDefault="003C39EB" w:rsidP="003C3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3C39EB" w:rsidRDefault="003C39EB"/>
    <w:p w:rsidR="003C39EB" w:rsidRDefault="003C39EB"/>
    <w:p w:rsidR="003C39EB" w:rsidRPr="00C7393C" w:rsidRDefault="003C39EB" w:rsidP="003C3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3C39EB" w:rsidRDefault="00B81AE4" w:rsidP="003C39EB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3C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EB" w:rsidRPr="003F60DA">
        <w:rPr>
          <w:rFonts w:ascii="Times New Roman" w:hAnsi="Times New Roman" w:cs="Times New Roman"/>
        </w:rPr>
        <w:t>Institui o</w:t>
      </w:r>
      <w:r w:rsidR="003C39EB">
        <w:rPr>
          <w:rFonts w:ascii="Times New Roman" w:hAnsi="Times New Roman" w:cs="Times New Roman"/>
        </w:rPr>
        <w:t xml:space="preserve"> Projeto</w:t>
      </w:r>
      <w:r w:rsidR="003C39EB" w:rsidRPr="003F60DA">
        <w:rPr>
          <w:rFonts w:ascii="Times New Roman" w:hAnsi="Times New Roman" w:cs="Times New Roman"/>
        </w:rPr>
        <w:t xml:space="preserve"> “PARE DE FALAR, COMECE A PLANTAR” que dispõe sobre medidas para a promoção, preservação do meio ambiente e educação ambiental por meio do plantio de uma muda de árvore, ornamental ou frutífera, pelos Grêmios Estudantis das Escolas da Rede Pública de Ensino do Município de Itatiba.</w:t>
      </w:r>
    </w:p>
    <w:p w:rsidR="003A327C" w:rsidRPr="00C7393C" w:rsidRDefault="003A327C" w:rsidP="003C39E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A875BB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3C39EB" w:rsidRPr="00A875BB" w:rsidRDefault="003C39EB" w:rsidP="003C3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76" w:rsidRDefault="003C39EB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6F745B">
        <w:rPr>
          <w:rFonts w:ascii="Times New Roman" w:hAnsi="Times New Roman" w:cs="Times New Roman"/>
          <w:sz w:val="24"/>
          <w:szCs w:val="24"/>
        </w:rPr>
        <w:t>Fica instituído</w:t>
      </w:r>
      <w:r>
        <w:rPr>
          <w:rFonts w:ascii="Times New Roman" w:hAnsi="Times New Roman" w:cs="Times New Roman"/>
          <w:sz w:val="24"/>
          <w:szCs w:val="24"/>
        </w:rPr>
        <w:t xml:space="preserve"> no Município de Itatiba, </w:t>
      </w:r>
      <w:r w:rsidRPr="003F60D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Projeto</w:t>
      </w:r>
      <w:r w:rsidRPr="003F60DA">
        <w:rPr>
          <w:rFonts w:ascii="Times New Roman" w:hAnsi="Times New Roman" w:cs="Times New Roman"/>
        </w:rPr>
        <w:t xml:space="preserve"> “PARE DE FALAR, COMECE A PLANTAR”</w:t>
      </w:r>
      <w:r>
        <w:rPr>
          <w:rFonts w:ascii="Times New Roman" w:hAnsi="Times New Roman" w:cs="Times New Roman"/>
        </w:rPr>
        <w:t xml:space="preserve">, com a finalidade de estimular os grêmios estudantis da importância do plantio de </w:t>
      </w:r>
      <w:r w:rsidRPr="00144510">
        <w:rPr>
          <w:rFonts w:ascii="Times New Roman" w:hAnsi="Times New Roman" w:cs="Times New Roman"/>
          <w:color w:val="222222"/>
          <w:shd w:val="clear" w:color="auto" w:fill="FFFFFF"/>
        </w:rPr>
        <w:t>árvore</w:t>
      </w:r>
      <w:r>
        <w:rPr>
          <w:rFonts w:ascii="Times New Roman" w:hAnsi="Times New Roman" w:cs="Times New Roman"/>
          <w:color w:val="222222"/>
          <w:shd w:val="clear" w:color="auto" w:fill="FFFFFF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94C76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F745B">
        <w:rPr>
          <w:rStyle w:val="ilfuvd"/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F745B" w:rsidRPr="006F745B">
        <w:rPr>
          <w:rStyle w:val="ilfuvd"/>
          <w:rFonts w:ascii="Times New Roman" w:hAnsi="Times New Roman" w:cs="Times New Roman"/>
          <w:b/>
          <w:sz w:val="24"/>
          <w:szCs w:val="24"/>
        </w:rPr>
        <w:t>Parágrafo</w:t>
      </w:r>
      <w:r w:rsidR="006F745B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3C39EB" w:rsidRPr="00D4207D">
        <w:rPr>
          <w:rFonts w:ascii="Times New Roman" w:hAnsi="Times New Roman" w:cs="Times New Roman"/>
          <w:b/>
          <w:sz w:val="24"/>
          <w:szCs w:val="24"/>
        </w:rPr>
        <w:t>Único.</w:t>
      </w:r>
      <w:r w:rsidR="003C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9EB" w:rsidRPr="00F9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 consecução dos objetivos desta Lei, poderão participar entidades privadas ou não, sempre em parceria com o Poder Público, especialmente para a doação de mudas de árvores ornamental ou frutífera.</w:t>
      </w:r>
      <w:r w:rsidR="003C39EB" w:rsidRPr="00F94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C76" w:rsidRPr="00A875BB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Default="003C39EB" w:rsidP="003C39EB">
      <w:pPr>
        <w:pStyle w:val="SemEspaamento"/>
        <w:jc w:val="both"/>
        <w:rPr>
          <w:rFonts w:ascii="Times New Roman" w:hAnsi="Times New Roman" w:cs="Times New Roman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</w:rPr>
        <w:t xml:space="preserve"> viveiros,</w:t>
      </w:r>
      <w:r w:rsidR="004B184F">
        <w:rPr>
          <w:rFonts w:ascii="Times New Roman" w:hAnsi="Times New Roman" w:cs="Times New Roman"/>
        </w:rPr>
        <w:t xml:space="preserve"> floriculturas, produtores, indú</w:t>
      </w:r>
      <w:r>
        <w:rPr>
          <w:rFonts w:ascii="Times New Roman" w:hAnsi="Times New Roman" w:cs="Times New Roman"/>
        </w:rPr>
        <w:t>strias 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interessados </w:t>
      </w:r>
      <w:r w:rsidR="00894C76">
        <w:rPr>
          <w:rFonts w:ascii="Times New Roman" w:hAnsi="Times New Roman" w:cs="Times New Roman"/>
        </w:rPr>
        <w:t>poderão fazer a doação diretamente ao Grêmio Estudantil, foment</w:t>
      </w:r>
      <w:r w:rsidR="00A34D00">
        <w:rPr>
          <w:rFonts w:ascii="Times New Roman" w:hAnsi="Times New Roman" w:cs="Times New Roman"/>
        </w:rPr>
        <w:t>and</w:t>
      </w:r>
      <w:r w:rsidR="00894C76">
        <w:rPr>
          <w:rFonts w:ascii="Times New Roman" w:hAnsi="Times New Roman" w:cs="Times New Roman"/>
        </w:rPr>
        <w:t>o o incentivo à preservação do meio ambiente e promoção da educação ambiental.</w:t>
      </w:r>
    </w:p>
    <w:p w:rsidR="00894C76" w:rsidRDefault="00894C76" w:rsidP="003C39EB">
      <w:pPr>
        <w:pStyle w:val="SemEspaamento"/>
        <w:jc w:val="both"/>
        <w:rPr>
          <w:rFonts w:ascii="Times New Roman" w:hAnsi="Times New Roman" w:cs="Times New Roman"/>
        </w:rPr>
      </w:pPr>
    </w:p>
    <w:p w:rsidR="003C39EB" w:rsidRDefault="003C39EB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F74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745B" w:rsidRPr="006F745B">
        <w:rPr>
          <w:rStyle w:val="ilfuvd"/>
          <w:rFonts w:ascii="Times New Roman" w:hAnsi="Times New Roman" w:cs="Times New Roman"/>
          <w:b/>
          <w:sz w:val="24"/>
          <w:szCs w:val="24"/>
        </w:rPr>
        <w:t>Parágrafo</w:t>
      </w:r>
      <w:r>
        <w:rPr>
          <w:rStyle w:val="ilfuvd"/>
        </w:rPr>
        <w:t xml:space="preserve"> </w:t>
      </w:r>
      <w:r w:rsidRPr="00D4207D">
        <w:rPr>
          <w:rFonts w:ascii="Times New Roman" w:hAnsi="Times New Roman" w:cs="Times New Roman"/>
          <w:b/>
          <w:sz w:val="24"/>
          <w:szCs w:val="24"/>
        </w:rPr>
        <w:t>Único</w:t>
      </w:r>
      <w:r w:rsidRPr="00C42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76">
        <w:rPr>
          <w:rFonts w:ascii="Times New Roman" w:hAnsi="Times New Roman" w:cs="Times New Roman"/>
          <w:sz w:val="24"/>
          <w:szCs w:val="24"/>
        </w:rPr>
        <w:t xml:space="preserve">O doador receberá um Diploma de Reconhecimento Ambiental confeccionado pelo Grêmio Estudantil. </w:t>
      </w:r>
    </w:p>
    <w:p w:rsidR="00894C76" w:rsidRPr="00C42FC5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94C76" w:rsidRDefault="003C39EB" w:rsidP="003C39EB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C42FC5">
        <w:rPr>
          <w:rFonts w:ascii="Times New Roman" w:hAnsi="Times New Roman" w:cs="Times New Roman"/>
          <w:b/>
          <w:sz w:val="24"/>
          <w:szCs w:val="24"/>
        </w:rPr>
        <w:t>3º</w:t>
      </w:r>
      <w:r w:rsidRPr="00C42F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s</w:t>
      </w:r>
      <w:r w:rsidRPr="00C42FC5">
        <w:rPr>
          <w:rFonts w:ascii="Times New Roman" w:hAnsi="Times New Roman" w:cs="Times New Roman"/>
        </w:rPr>
        <w:t xml:space="preserve"> muda</w:t>
      </w:r>
      <w:r>
        <w:rPr>
          <w:rFonts w:ascii="Times New Roman" w:hAnsi="Times New Roman" w:cs="Times New Roman"/>
        </w:rPr>
        <w:t>s</w:t>
      </w:r>
      <w:r w:rsidRPr="00C42FC5">
        <w:rPr>
          <w:rFonts w:ascii="Times New Roman" w:hAnsi="Times New Roman" w:cs="Times New Roman"/>
        </w:rPr>
        <w:t xml:space="preserve"> de árvore</w:t>
      </w:r>
      <w:r>
        <w:rPr>
          <w:rFonts w:ascii="Times New Roman" w:hAnsi="Times New Roman" w:cs="Times New Roman"/>
        </w:rPr>
        <w:t>s</w:t>
      </w:r>
      <w:r w:rsidRPr="00C42FC5">
        <w:rPr>
          <w:rFonts w:ascii="Times New Roman" w:hAnsi="Times New Roman" w:cs="Times New Roman"/>
        </w:rPr>
        <w:t xml:space="preserve"> ser</w:t>
      </w:r>
      <w:r>
        <w:rPr>
          <w:rFonts w:ascii="Times New Roman" w:hAnsi="Times New Roman" w:cs="Times New Roman"/>
        </w:rPr>
        <w:t>ão</w:t>
      </w:r>
      <w:r w:rsidRPr="00C42FC5">
        <w:rPr>
          <w:rFonts w:ascii="Times New Roman" w:hAnsi="Times New Roman" w:cs="Times New Roman"/>
        </w:rPr>
        <w:t xml:space="preserve"> plantada</w:t>
      </w:r>
      <w:r>
        <w:rPr>
          <w:rFonts w:ascii="Times New Roman" w:hAnsi="Times New Roman" w:cs="Times New Roman"/>
        </w:rPr>
        <w:t>s</w:t>
      </w:r>
      <w:r w:rsidRPr="00C42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preferencialmente</w:t>
      </w:r>
      <w:r w:rsidR="00894C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4C76">
        <w:rPr>
          <w:rFonts w:ascii="Times New Roman" w:hAnsi="Times New Roman" w:cs="Times New Roman"/>
        </w:rPr>
        <w:t>na região onde se localiza a unidade educacional, seja na zona urbana ou rural, mas sempre com o prévio acompanhamento e aprovação do Setor competente do Município.</w:t>
      </w:r>
    </w:p>
    <w:p w:rsidR="00894C76" w:rsidRDefault="00894C76" w:rsidP="003C39EB">
      <w:pPr>
        <w:pStyle w:val="SemEspaamento"/>
        <w:jc w:val="both"/>
      </w:pPr>
    </w:p>
    <w:p w:rsidR="00894C76" w:rsidRDefault="00894C76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Art.4</w:t>
      </w:r>
      <w:r w:rsidR="003C39EB" w:rsidRPr="004E258B">
        <w:rPr>
          <w:b/>
        </w:rPr>
        <w:t>°</w:t>
      </w:r>
      <w:r w:rsidR="003C39EB">
        <w:t>. Fica a critério do Poder Executivo promover</w:t>
      </w:r>
      <w:r>
        <w:t xml:space="preserve"> e regulamentar, dentro de suas prerrogativas, ações para divulgação e implementação desta Lei, inclusive observando outras leis ambientais vigentes</w:t>
      </w:r>
    </w:p>
    <w:p w:rsidR="00894C76" w:rsidRDefault="00894C76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</w:p>
    <w:p w:rsidR="003C39EB" w:rsidRPr="00C7393C" w:rsidRDefault="00894C76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Art.5</w:t>
      </w:r>
      <w:r w:rsidR="003C39EB" w:rsidRPr="00A875BB">
        <w:rPr>
          <w:b/>
        </w:rPr>
        <w:t>º</w:t>
      </w:r>
      <w:r w:rsidR="003C39EB" w:rsidRPr="00A875BB">
        <w:t>.</w:t>
      </w:r>
      <w:r w:rsidR="003C39EB">
        <w:t xml:space="preserve"> </w:t>
      </w:r>
      <w:r w:rsidR="003C39EB" w:rsidRPr="006B1909">
        <w:t xml:space="preserve">Esta Lei entrará em </w:t>
      </w:r>
      <w:r w:rsidR="003C39EB">
        <w:t>vigor na data de sua publicação, revogadas as disposições em contrário.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3A327C">
        <w:rPr>
          <w:rFonts w:ascii="Times New Roman" w:hAnsi="Times New Roman" w:cs="Times New Roman"/>
          <w:sz w:val="24"/>
          <w:szCs w:val="24"/>
        </w:rPr>
        <w:t>, 04 de fevereiro de 2019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EB" w:rsidRDefault="003C39EB" w:rsidP="003C39EB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Deborah de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D02AE">
        <w:rPr>
          <w:rFonts w:ascii="Times New Roman" w:hAnsi="Times New Roman" w:cs="Times New Roman"/>
          <w:sz w:val="24"/>
          <w:szCs w:val="24"/>
        </w:rPr>
        <w:t>Vereadora - PPS</w:t>
      </w:r>
    </w:p>
    <w:sectPr w:rsidR="003C39EB">
      <w:pgSz w:w="11906" w:h="16838"/>
      <w:pgMar w:top="1417" w:right="1701" w:bottom="1417" w:left="1701" w:header="708" w:footer="708" w:gutter="0"/>
      <w:cols w:space="708"/>
      <w:docGrid w:linePitch="360"/>
      <w:headerReference w:type="default" r:id="R41f93f59e2c74877"/>
      <w:headerReference w:type="even" r:id="Rbafb1718a28a4653"/>
      <w:headerReference w:type="first" r:id="R13e08b0b19cc4d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f28e017e0440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241"/>
    <w:multiLevelType w:val="hybridMultilevel"/>
    <w:tmpl w:val="37F07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4"/>
    <w:rsid w:val="000E5690"/>
    <w:rsid w:val="002F3F5C"/>
    <w:rsid w:val="003A327C"/>
    <w:rsid w:val="003C39EB"/>
    <w:rsid w:val="003D4754"/>
    <w:rsid w:val="004B184F"/>
    <w:rsid w:val="004C504F"/>
    <w:rsid w:val="006D368F"/>
    <w:rsid w:val="006F745B"/>
    <w:rsid w:val="00894C76"/>
    <w:rsid w:val="008B5E34"/>
    <w:rsid w:val="00A34D00"/>
    <w:rsid w:val="00AD5AA9"/>
    <w:rsid w:val="00B81AE4"/>
    <w:rsid w:val="00B855B4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1A1A-E16C-4041-9FED-29CFD62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9EB"/>
    <w:pPr>
      <w:spacing w:after="0" w:line="240" w:lineRule="auto"/>
    </w:pPr>
  </w:style>
  <w:style w:type="character" w:customStyle="1" w:styleId="ilfuvd">
    <w:name w:val="ilfuvd"/>
    <w:basedOn w:val="Fontepargpadro"/>
    <w:rsid w:val="003C39EB"/>
  </w:style>
  <w:style w:type="paragraph" w:styleId="Textodebalo">
    <w:name w:val="Balloon Text"/>
    <w:basedOn w:val="Normal"/>
    <w:link w:val="TextodebaloChar"/>
    <w:uiPriority w:val="99"/>
    <w:semiHidden/>
    <w:unhideWhenUsed/>
    <w:rsid w:val="006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1f93f59e2c74877" /><Relationship Type="http://schemas.openxmlformats.org/officeDocument/2006/relationships/header" Target="/word/header2.xml" Id="Rbafb1718a28a4653" /><Relationship Type="http://schemas.openxmlformats.org/officeDocument/2006/relationships/header" Target="/word/header3.xml" Id="R13e08b0b19cc4d03" /><Relationship Type="http://schemas.openxmlformats.org/officeDocument/2006/relationships/image" Target="/word/media/7130c26b-59aa-4512-b16d-03535713d78d.png" Id="R619f3a4afa4146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30c26b-59aa-4512-b16d-03535713d78d.png" Id="R82f28e017e04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10</cp:revision>
  <cp:lastPrinted>2019-02-04T16:40:00Z</cp:lastPrinted>
  <dcterms:created xsi:type="dcterms:W3CDTF">2018-12-04T16:25:00Z</dcterms:created>
  <dcterms:modified xsi:type="dcterms:W3CDTF">2019-02-04T16:43:00Z</dcterms:modified>
</cp:coreProperties>
</file>